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4F" w:rsidRDefault="00B2174F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B2174F" w:rsidRPr="005B72D1" w:rsidRDefault="00B2174F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B2174F" w:rsidRPr="002B3A95" w:rsidRDefault="00B2174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B2174F" w:rsidRPr="002B3A95" w:rsidRDefault="00B2174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B2174F" w:rsidRPr="002B3A95" w:rsidRDefault="00B2174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B2174F" w:rsidRPr="002B3A95" w:rsidRDefault="00B2174F" w:rsidP="007B335C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B2174F" w:rsidRPr="002B3A95" w:rsidRDefault="00B2174F" w:rsidP="007B335C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4E0130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B2174F" w:rsidRPr="002B3A95" w:rsidRDefault="00B2174F" w:rsidP="007B335C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B2174F" w:rsidRPr="002B3A95" w:rsidRDefault="00B2174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B2174F" w:rsidRPr="002B3A95" w:rsidRDefault="00B2174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B2174F" w:rsidRPr="002B3A95" w:rsidRDefault="00B2174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B2174F" w:rsidRPr="002B3A95" w:rsidRDefault="00B2174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DEL PERCORSO DI QUALIFICA PROFESSIONALE DI IeFP</w:t>
      </w:r>
    </w:p>
    <w:p w:rsidR="00B2174F" w:rsidRPr="002B3A95" w:rsidRDefault="00B2174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B2174F" w:rsidRPr="002B3A95" w:rsidRDefault="00B2174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B2174F" w:rsidRPr="002B3A95" w:rsidTr="005D57D4">
        <w:tc>
          <w:tcPr>
            <w:tcW w:w="9778" w:type="dxa"/>
            <w:shd w:val="clear" w:color="auto" w:fill="E0E0E0"/>
          </w:tcPr>
          <w:p w:rsidR="00B2174F" w:rsidRPr="002B3A95" w:rsidRDefault="00B2174F" w:rsidP="00821204">
            <w:pPr>
              <w:pStyle w:val="Heading2"/>
            </w:pPr>
            <w:bookmarkStart w:id="0" w:name="_Toc120528281"/>
            <w:r w:rsidRPr="002B3A95">
              <w:t>OPERATORE DI CARROZZERIA</w:t>
            </w:r>
            <w:bookmarkEnd w:id="0"/>
          </w:p>
        </w:tc>
      </w:tr>
    </w:tbl>
    <w:p w:rsidR="00B2174F" w:rsidRPr="002B3A95" w:rsidRDefault="00B2174F" w:rsidP="007B335C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B2174F" w:rsidRPr="002B3A95" w:rsidRDefault="00B2174F" w:rsidP="007B335C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B2174F" w:rsidRPr="002B3A95" w:rsidRDefault="00B2174F" w:rsidP="007B335C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B2174F" w:rsidRPr="002B3A95" w:rsidRDefault="00B2174F" w:rsidP="007B335C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B2174F" w:rsidRPr="002B3A95" w:rsidRDefault="00B2174F" w:rsidP="007B335C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B2174F" w:rsidRPr="002B3A95" w:rsidRDefault="00B2174F" w:rsidP="007B335C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B2174F" w:rsidRPr="002B3A95" w:rsidRDefault="00B2174F" w:rsidP="007B335C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B2174F" w:rsidRPr="002B3A95" w:rsidRDefault="00B2174F" w:rsidP="007B335C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B2174F" w:rsidRPr="002B3A95" w:rsidRDefault="00B2174F" w:rsidP="007B335C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B2174F" w:rsidRPr="002B3A95" w:rsidRDefault="00B2174F" w:rsidP="007B335C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B2174F" w:rsidRPr="002B3A95" w:rsidRDefault="00B2174F" w:rsidP="007B335C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B2174F" w:rsidRPr="002B3A95" w:rsidTr="005D57D4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4F" w:rsidRPr="002B3A95" w:rsidRDefault="00B2174F" w:rsidP="005D57D4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B2174F" w:rsidRPr="002B3A95" w:rsidRDefault="00B2174F" w:rsidP="005D57D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 w:rsidR="00B2174F" w:rsidRPr="002B3A95" w:rsidRDefault="00B2174F" w:rsidP="005D57D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B2174F" w:rsidRPr="002B3A95" w:rsidRDefault="00B2174F" w:rsidP="005D57D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B2174F" w:rsidRPr="002B3A95" w:rsidRDefault="00B2174F" w:rsidP="005D57D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B2174F" w:rsidRPr="002B3A95" w:rsidRDefault="00B2174F" w:rsidP="007B335C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B2174F" w:rsidRPr="002B3A95" w:rsidRDefault="00B2174F" w:rsidP="007B335C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B2174F" w:rsidRPr="002B3A95" w:rsidTr="005D57D4">
        <w:tc>
          <w:tcPr>
            <w:tcW w:w="4881" w:type="dxa"/>
          </w:tcPr>
          <w:p w:rsidR="00B2174F" w:rsidRPr="002B3A95" w:rsidRDefault="00B2174F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B2174F" w:rsidRPr="002B3A95" w:rsidRDefault="00B2174F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B2174F" w:rsidRPr="002B3A95" w:rsidTr="005D57D4">
        <w:trPr>
          <w:trHeight w:val="525"/>
        </w:trPr>
        <w:tc>
          <w:tcPr>
            <w:tcW w:w="4881" w:type="dxa"/>
          </w:tcPr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B2174F" w:rsidRPr="002B3A95" w:rsidRDefault="00B2174F" w:rsidP="005D57D4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B2174F" w:rsidRPr="002B3A95" w:rsidRDefault="00B2174F" w:rsidP="005D57D4">
            <w:pPr>
              <w:pStyle w:val="normal0"/>
              <w:ind w:left="-3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costituzione della materia (composizione, struttura, stati di aggregazione e proprietà)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chimica inorganica e organica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di tecnologia meccanica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misura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Concetto di misura ed errori di misura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fisica del movimento (cinematica e dinamica)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Lavoro, energia, quantità di moto e trasformazioni energetiche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Temperatura, calore, cambiamenti di stato e trasformazioni termodinamiche applicate allo studio di settore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sulle proprietà elettriche della materia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componenti elettrici e loro applicazioni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analisi dei circuiti elettrici e applicazioni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Magnetismo naturale e materiali magnetici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Campi magnetici e proprietà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elettromagnetismo e applicazioni di settore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Sorgenti di luce, raggi luminosi ed energia associata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Cenni su interferenza, diffrazione, polarizzazione della luce</w:t>
            </w:r>
          </w:p>
        </w:tc>
      </w:tr>
    </w:tbl>
    <w:p w:rsidR="00B2174F" w:rsidRPr="002B3A95" w:rsidRDefault="00B2174F" w:rsidP="007B335C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B2174F" w:rsidRPr="002B3A95" w:rsidRDefault="00B2174F" w:rsidP="007B335C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B2174F" w:rsidRPr="002B3A95" w:rsidRDefault="00B2174F" w:rsidP="007B335C">
      <w:pPr>
        <w:pStyle w:val="normal0"/>
        <w:spacing w:after="120"/>
        <w:jc w:val="center"/>
        <w:rPr>
          <w:rFonts w:ascii="Calibri" w:hAnsi="Calibri" w:cs="Calibri"/>
          <w:b/>
          <w:sz w:val="32"/>
          <w:szCs w:val="32"/>
        </w:rPr>
      </w:pPr>
    </w:p>
    <w:p w:rsidR="00B2174F" w:rsidRPr="002B3A95" w:rsidRDefault="00B2174F" w:rsidP="007B335C">
      <w:pPr>
        <w:pStyle w:val="normal0"/>
        <w:spacing w:after="120"/>
        <w:jc w:val="center"/>
        <w:rPr>
          <w:rFonts w:ascii="Calibri" w:hAnsi="Calibri" w:cs="Calibri"/>
          <w:b/>
          <w:sz w:val="32"/>
          <w:szCs w:val="32"/>
        </w:rPr>
      </w:pPr>
    </w:p>
    <w:p w:rsidR="00B2174F" w:rsidRPr="002B3A95" w:rsidRDefault="00B2174F" w:rsidP="007B335C">
      <w:pPr>
        <w:pStyle w:val="normal0"/>
        <w:spacing w:after="120"/>
        <w:jc w:val="center"/>
        <w:rPr>
          <w:rFonts w:ascii="Calibri" w:hAnsi="Calibri" w:cs="Calibri"/>
          <w:b/>
          <w:sz w:val="32"/>
          <w:szCs w:val="32"/>
        </w:rPr>
      </w:pPr>
    </w:p>
    <w:p w:rsidR="00B2174F" w:rsidRPr="002B3A95" w:rsidRDefault="00B2174F" w:rsidP="007B335C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B2174F" w:rsidRPr="002B3A95" w:rsidTr="005D57D4">
        <w:tc>
          <w:tcPr>
            <w:tcW w:w="4881" w:type="dxa"/>
          </w:tcPr>
          <w:p w:rsidR="00B2174F" w:rsidRPr="002B3A95" w:rsidRDefault="00B2174F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B2174F" w:rsidRPr="002B3A95" w:rsidRDefault="00B2174F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B2174F" w:rsidRPr="002B3A95" w:rsidTr="005D57D4">
        <w:trPr>
          <w:trHeight w:val="525"/>
        </w:trPr>
        <w:tc>
          <w:tcPr>
            <w:tcW w:w="4881" w:type="dxa"/>
          </w:tcPr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5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5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5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5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B2174F" w:rsidRPr="002B3A95" w:rsidRDefault="00B2174F" w:rsidP="005D57D4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chimica organica dei polimeri e loro comportamento alla temperatura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chimica organica dei prodotti vernicianti e loro classificazione merceologica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su materiali compositi e fibre di carbonio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Comportamento dei materiali in riferimento a sollecitazioni chimiche e fisiche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levigatura e abrasione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Fondamenti del colore e la sua percezione all’occhio e agli strumenti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Valutazione della tinta e sue correzioni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Onde elettromagnetiche e loro applicazioni di settore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misura per il rilievo e analisi dei segnali elettrici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Analisi di parti costitutive e funzionamento di sistemi, impianti e componenti del veicolo a motore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controllo funzionale e diagnosi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Manualistica, documentazione tecnica e banche dati del settore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Cenni sulle problematiche correlate alle emissioni dei motori termici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sicurezza specifici per il rischio elettrico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Problemi di scelta e/o ottimizzazione relative al proprio contesto professionale*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Calcoli finanziari*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Trigonometria: la circonferenza nel piano cartesiano e formule per la risoluzione di semplici triangoli rettangoli)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5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5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5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B2174F" w:rsidRPr="002B3A95" w:rsidRDefault="00B2174F" w:rsidP="007B335C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B2174F" w:rsidRPr="002B3A95" w:rsidRDefault="00B2174F" w:rsidP="007B335C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B2174F" w:rsidRPr="002B3A95" w:rsidRDefault="00B2174F" w:rsidP="007B335C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B2174F" w:rsidRPr="002B3A95" w:rsidRDefault="00B2174F" w:rsidP="007B335C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B2174F" w:rsidRPr="002B3A95" w:rsidTr="005D57D4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4F" w:rsidRPr="002B3A95" w:rsidRDefault="00B2174F" w:rsidP="005D57D4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B2174F" w:rsidRPr="002B3A95" w:rsidRDefault="00B2174F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Definire e pianificare fasi delle operazioni da compiere, nel rispetto della normativa sulla sicurezza, sulla base delle istruzioni ricevute, della documentazione di appoggio (schemi, disegni, procedure, distinte materiali) e del sistema di relazioni </w:t>
            </w:r>
          </w:p>
          <w:p w:rsidR="00B2174F" w:rsidRPr="002B3A95" w:rsidRDefault="00B2174F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B2174F" w:rsidRPr="002B3A95" w:rsidRDefault="00B2174F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B2174F" w:rsidRPr="002B3A95" w:rsidRDefault="00B2174F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B2174F" w:rsidRPr="002B3A95" w:rsidRDefault="00B2174F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Collaborare all’accoglienza del cliente e alla raccolta di informazioni per definire lo stato del veicolo a motore</w:t>
            </w:r>
          </w:p>
          <w:p w:rsidR="00B2174F" w:rsidRPr="002B3A95" w:rsidRDefault="00B2174F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Collaborare alla individuazione degli interventi da realizzare sul veicolo a motore e alla definizione del piano di lavoro</w:t>
            </w:r>
          </w:p>
          <w:p w:rsidR="00B2174F" w:rsidRPr="002B3A95" w:rsidRDefault="00B2174F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 diagnosi tecnico/strumentale di carrozzeria, telaio, cristalli e parti del veicolo</w:t>
            </w:r>
          </w:p>
          <w:p w:rsidR="00B2174F" w:rsidRPr="002B3A95" w:rsidRDefault="00B2174F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lavorazioni di riparazione e manutenzione di carrozzeria, telaio, cristalli e parti del veicolo</w:t>
            </w:r>
          </w:p>
          <w:p w:rsidR="00B2174F" w:rsidRPr="002B3A95" w:rsidRDefault="00B2174F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lavorazioni di lucidatura, finizione e riconsegna del veicolo</w:t>
            </w:r>
          </w:p>
          <w:p w:rsidR="00B2174F" w:rsidRPr="002B3A95" w:rsidRDefault="00B2174F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interventi di riparazione e sostituzione di pneumatici e cerchioni</w:t>
            </w:r>
          </w:p>
          <w:p w:rsidR="00B2174F" w:rsidRPr="002B3A95" w:rsidRDefault="00B2174F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B2174F" w:rsidRPr="002B3A95" w:rsidRDefault="00B2174F" w:rsidP="005D57D4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B2174F" w:rsidRPr="002B3A95" w:rsidRDefault="00B2174F" w:rsidP="007B335C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B2174F" w:rsidRPr="002B3A95" w:rsidRDefault="00B2174F" w:rsidP="007B335C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B2174F" w:rsidRPr="002B3A95" w:rsidTr="005D57D4">
        <w:tc>
          <w:tcPr>
            <w:tcW w:w="4881" w:type="dxa"/>
          </w:tcPr>
          <w:p w:rsidR="00B2174F" w:rsidRPr="002B3A95" w:rsidRDefault="00B2174F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B2174F" w:rsidRPr="002B3A95" w:rsidRDefault="00B2174F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B2174F" w:rsidRPr="002B3A95" w:rsidTr="005D57D4">
        <w:trPr>
          <w:trHeight w:val="530"/>
        </w:trPr>
        <w:tc>
          <w:tcPr>
            <w:tcW w:w="4881" w:type="dxa"/>
          </w:tcPr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principali componenti unificati per l’elaborazione grafica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del disegno manuale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le informazioni e le misure reperite dal disegno al manufatto/impianto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Desumere le principali funzionalità di un semplice sistema o sottosistema del veicolo dall’analisi dello schema funzionale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schizzi di particolari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principali simboli del disegno tecnico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disegni tecnici basati su diversi metodi di rappresentazione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ed elaborare in forma funzionale i circuiti caratteristici dell’impianto elettrico del veicolo a motore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7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disegni bidimensionali di semplici oggetti meccanici completi di quote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Restituire graficamente gli elementi rilevati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forme e quote da modello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quote su oggetti e componenti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grafico convenzionale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metodo delle proiezioni grafiche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la rappresentazione in scala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la visione prospettica degli oggetti nell’esecuzione di schizzi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Effettuare interventi di riparazione e sostituzione delle componenti dei sistemi di illuminazione e segnalazione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Effettuare interventi di riparazione e sostituzione di componenti di accumulo dell’energia (batterie) e dell'impianto di ricarica e avviamento innovativi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Interventi di sostituzione e riparazione su fascio cavi e connettori secondo procedure certificate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operazioni di bilanciatura (equilibratura) statica e dinamica dello pneumatico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 scomposizione e la ricomposizione di particolari dei veicoli applicando le procedure previste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operazioni di rivettatura e saldatura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operazioni di stacco e riattacco dei cristalli con prove di ermeticità e tenuta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smontaggio e rimontaggio elementi e rivestimenti interni dei veicoli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verifica di efficienza e di sostituzione dei componenti danneggiati dell'impianto di raffreddamento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verifica smontaggio e sostituzione di componenti danneggiate del sistema frenante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verifica, smontaggio e sostituzione di componenti danneggiati del sistema di sospensione e regolazione dell’assetto ruote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caratteristiche fisiche e tecnologiche dei materiali di costruzione dei componenti del veicolo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 interpretare semplici schemi elettrici/elettronici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un semplice disegno tecnico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metodi, tecniche e strumenti di misura e controllo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tecniche, strumenti e materiali per la verifica della funzionalità, riparazione e la sostituzione di pneumatici/ cerchioni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Impegnarsi in comunità digitali ai fini dell’interazione sociale, di studio, professionali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Adottare un approccio etico, sicuro, responsabile e sostenibile all'utilizzo di degli strumenti digitali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Applicativi CAD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Cenni su tolleranze e accoppiamenti di elementi meccanici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Elaborati grafici specifici del settore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metrologia e utilizzo degli strumenti di misura per il rilievo delle quote sugli oggetti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Modelli geometrici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e convenzioni relative agli elaborati grafici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Principale simbologia unificata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Rappresentazioni grafiche in proiezioni ortogonali ed assonometria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Rappresentazioni grafiche specifiche del settore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Scale di rappresentazione numeriche e grafiche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e norme di quotatura tecnologica e funzionale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8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del disegno manuale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e tipologie di componenti di base e loro collegamenti nei circuiti elettrici (interruttori, resistenze, condensatori, collegamenti in serie e parallelo)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Costituzione e modalità d’uso di: Attrezzature e utensili da banco/portatili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tecnica e strumenti di diagnosi per la riparazione dei guasti elettrici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Grandezze e tolleranze dimensionali di settore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Misurazioni di base di parti del veicolo per padroneggiare correttamente gli strumenti di misura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Nomenclatura e principali funzioni delle parti costituenti i veicoli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Parti costitutive e funzionamento degli impianti di illuminazione e segnalazione, di ricarica e di accensione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Parti costitutive e funzionamento impianto frenante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Parti costitutive e funzionamento organi di direzione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Parti costitutive e funzionamento sospensioni ed ammortizzatori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per la rappresentazione di semplici circuiti elettrici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procedure di misurazione e controllo in ambito meccanico ed elettrico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incollaggio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lavorazione dei materiali metallici ferrosi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lavorazione dei materiali metallici non ferrosi (alluminio e leghe leggere)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manutenzione e di controllo della batteria e dell'impianto di avviamento innovativi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rivettatura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saldatura a filo, ossiacetilenica e saldo brasatura a bassa temperatura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smontaggio/assemblaggio delle parti e componenti interni ed esterni al veicolo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 procedure di misure di resistenza, tensione e corrente continua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degli pneumatici e componenti della ruota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e caratteristiche dei principali materiali utilizzati nella costruzione dei veicoli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Impatto delle tecnologie digitali sulla società e sulla vita contemporanea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Sistemi operativi, programmi ed applicazioni, informazioni, dati e loro organizzazione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Tipi di file in relazione al loro utilizzo ed alle loro potenzialità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Reti hardware e software, struttura client-server di Internet e problemi di sicurezza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Sistemi software e hardware di protezione dei dispositivi e dei dati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comportamentali e di normativa sulla privacy, sul diritto d’autore e di netiquette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Internet: e-mail e-commerce, e-banking, e-learning, e-government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Software di navigazione su internet e suo utilizzo per cercare dati ed informazioni online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Piattaforme software e applicazioni per l’elaborazione e la condivisione di file e lavoro collaborativo online anche su cloud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Benessere e rischi specifici del videoterminalista e dell’utente di videoterminali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  <w:p w:rsidR="00B2174F" w:rsidRPr="002B3A95" w:rsidRDefault="00B2174F" w:rsidP="005D57D4">
            <w:pPr>
              <w:pStyle w:val="normal0"/>
              <w:spacing w:before="8" w:after="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2174F" w:rsidRPr="002B3A95" w:rsidRDefault="00B2174F" w:rsidP="007B335C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B2174F" w:rsidRPr="002B3A95" w:rsidRDefault="00B2174F" w:rsidP="007B335C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B2174F" w:rsidRPr="002B3A95" w:rsidRDefault="00B2174F" w:rsidP="007B335C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B2174F" w:rsidRPr="002B3A95" w:rsidTr="005D57D4">
        <w:tc>
          <w:tcPr>
            <w:tcW w:w="4881" w:type="dxa"/>
          </w:tcPr>
          <w:p w:rsidR="00B2174F" w:rsidRPr="002B3A95" w:rsidRDefault="00B2174F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B2174F" w:rsidRPr="002B3A95" w:rsidRDefault="00B2174F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B2174F" w:rsidRPr="002B3A95" w:rsidTr="005D57D4">
        <w:trPr>
          <w:trHeight w:val="1080"/>
        </w:trPr>
        <w:tc>
          <w:tcPr>
            <w:tcW w:w="4881" w:type="dxa"/>
          </w:tcPr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7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Analizzare e rappresentare in forma schematica semplici processi di modalità e pianificazione degli interventi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7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Analizzare schemi complessivi dei sistemi di gestione elettronica del veicolo a motore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7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Comprendere la rappresentazione grafica degli strumenti di misurazione, controllo e diagnosi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7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Comprendere la simbologia utilizzata nella rappresentazione di elementi meccanici, schemi elettrici e negli ideogrammi caratteristici della strumentazione di bordo del veicolo a motore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7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Elaborare in forma funzionale i circuiti caratteristici dell’impianto elettrico del veicolo a motore, ricavati da rappresentazioni di complessivi,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7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modalità di funzionamento dalle elaborazioni funzionali per eseguire la diagnosi dei guasti.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7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in forma schematica: sistemi elettronici di gestione dei sistemi, processi di lavorazione e schede di diagnosi del settore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metodiche di accettazione e tecniche di rilevazione informazioni per definire lo stato del veicolo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di intervento per la messa in sicurezza di veicoli ibridi ed elettrici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raddrizzatura e livellamento del telaio e della scocca con l’impiego del banco di riscontro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smontaggio delle parti danneggiate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Effettuare interventi di riparazione e sostituzione componenti impianto di climatizzazione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Effettuare interventi di riparazione e sostituzione degli organi di direzione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interventi di sostituzione degli organi di trasmissione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controlli tecnici per il ripristino funzionale del veicolo e della carrozzeria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diagnosi e procedure di ripristino e configurazione dei sistemi di gestione elettronica del motore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interventi di pre-trattamento delle superfici da verniciare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interventi di riparazione o sostituzione delle parti danneggiate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 verifica di funzionalità dei sistemi al termine degli interventi di manutenzione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le operazioni di demolizione del veicolo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su indicazioni la sostituzione dei componenti che presentano anomalie per il ripristino della funzionalità dei circuiti elettrici/elettronici e dei sistemi di controllo.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la rispondenza della tipologia di verniciatura eseguita agli standard qualitativi definiti dalle diverse Case produttrici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Individuare e adottare idonee tecniche di lucidatura in relazione ai diversi materiali da trattare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adottare idonee tecniche di verniciatura ed essicazione dei materiali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sulla base delle informazioni rilevate le possibili cause di malfunzionamento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Realizzare, anche in situazione simulata, circuiti caratteristici che trovano applicazione nei sistemi del veicolo a motore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Regolare e utilizzare apparecchiature tintometriche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Ricostruire le parti danneggiate attraverso operazioni di taglio, sagomatura e saldatura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la manualistica per la predisposizione delle diverse fasi di intervento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di misurazione, controllo e diagnosi (multimetro, tester diagnosi, ecc)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di comunicazione e relazione con il cliente rispetto alla manutenzione programmata e all’utilizzo del veicolo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in affiancamento o in autonomia l’efficienza degli impianti del veicolo a motore in situazione reale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4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7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della rappresentazione degli schemi elettrici del veicolo a motore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7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Manualistica, documentazione tecnica e banche dati del settore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7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rappresentazione schematica dei processi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7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rappresentazione schematica dei sistemi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7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ideogrammi utilizzati nella strumentazione di bordo del veicolo a motore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7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segni grafici e schemi utilizzati nella rappresentazione degli schemi elettrici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7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simboli utilizzati nel disegno meccanico ed elettrico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7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misura che utilizzano  rappresentazioni grafiche 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7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rappresentazione del diagramma di flusso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7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delle principali simbologie utilizzate nei manuali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principali degli oli e dei lubrificanti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Cenni su parti costitutive e principi di funzionamento dei sistemi di sicurezza attiva del veicolo (ABS, ASR, SBC, ESP, EBD) e passiva (airbag)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Cenni su tecniche e strumenti di diagnosi elettronica per la ricerca dei guasti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Colorimetria, spettrofotometria e trattamenti cromatici del veicolo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norme e tecniche per la revisione periodica dei veicoli a motore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sulle normative per operare in sicurezza su veicoli ibridi ed elettrici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Esecuzione delle operazioni di demolizione veicolo, stoccaggio e trasferimento dei rottami, smaltimento dei rifiuti pericolosi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Parti costitutive e funzionamento organi di trasmissione (cambio, differenziale, giunti omocinetici, semiassi, albero di trasmissione)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e processi di lucidatura del veicolo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diluizione e rapporto di catalisi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levigatura, carteggiatura e smerigliatura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manutenzione ordinaria al ripristino funzionale del veicolo e della carrozzeria (controlli periodici e straordinari, sostituzioni liquidi, oli lubrificanti)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misura della scocca e della geometria delle sospensioni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pulizia e sanificazione dell’autoveicolo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raccolta e organizzazione delle informazioni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raddrizzatura a “freddo” e a “caldo”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riparazione e manutenzione impianti di climatizzazione nel rispetto delle normative vigenti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saldatura dei metalli TIG/MIG/MAG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smontaggio/assemblaggio delle parti e componenti interni ed esterni al veicolo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utilizzo degli stucchi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verifica funzionalità di sensori e attuatori presenti nei veicoli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attrezzature per il lavaggio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procedure di pulizia, mascheratura e carteggiatura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procedure per i trattamenti di finitura del veicolo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 processi di verniciatura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controllo funzionale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 strumenti di diagnosi online e offline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ed attrezzature per la rimozione dei difetti di verniciatura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per la realizzazione di giunzioni fisse di metalli e/o plastiche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6"/>
              </w:numPr>
              <w:spacing w:line="240" w:lineRule="auto"/>
              <w:ind w:left="151" w:hanging="15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Manualistica, documentazione tecnica e banche dati del settore 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B2174F" w:rsidRPr="002B3A95" w:rsidRDefault="00B2174F" w:rsidP="007B335C">
            <w:pPr>
              <w:pStyle w:val="normal0"/>
              <w:numPr>
                <w:ilvl w:val="0"/>
                <w:numId w:val="4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B2174F" w:rsidRPr="002B3A95" w:rsidRDefault="00B2174F" w:rsidP="007B335C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B2174F" w:rsidRPr="002B3A95" w:rsidRDefault="00B2174F" w:rsidP="008B0B29">
      <w:pPr>
        <w:spacing w:after="0" w:line="240" w:lineRule="auto"/>
        <w:rPr>
          <w:rFonts w:ascii="Liberation Serif" w:hAnsi="Liberation Serif" w:cs="Liberation Serif"/>
        </w:rPr>
      </w:pPr>
    </w:p>
    <w:sectPr w:rsidR="00B2174F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74F" w:rsidRDefault="00B2174F">
      <w:r>
        <w:separator/>
      </w:r>
    </w:p>
  </w:endnote>
  <w:endnote w:type="continuationSeparator" w:id="0">
    <w:p w:rsidR="00B2174F" w:rsidRDefault="00B21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4F" w:rsidRDefault="00B2174F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B2174F" w:rsidRDefault="00B2174F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4F" w:rsidRPr="00393336" w:rsidRDefault="00B2174F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2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B2174F" w:rsidRDefault="00B2174F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74F" w:rsidRDefault="00B2174F">
      <w:r>
        <w:separator/>
      </w:r>
    </w:p>
  </w:footnote>
  <w:footnote w:type="continuationSeparator" w:id="0">
    <w:p w:rsidR="00B2174F" w:rsidRDefault="00B21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6F7C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63476"/>
    <w:rsid w:val="00070D68"/>
    <w:rsid w:val="0007142F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7C27"/>
    <w:rsid w:val="001D4C43"/>
    <w:rsid w:val="001D6361"/>
    <w:rsid w:val="001E0F11"/>
    <w:rsid w:val="001E29E6"/>
    <w:rsid w:val="001E71C5"/>
    <w:rsid w:val="001F57FC"/>
    <w:rsid w:val="001F59CC"/>
    <w:rsid w:val="00200F74"/>
    <w:rsid w:val="0020172A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09ED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0130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A2C3A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714"/>
    <w:rsid w:val="008209F8"/>
    <w:rsid w:val="00821204"/>
    <w:rsid w:val="00822137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0B29"/>
    <w:rsid w:val="008B6E20"/>
    <w:rsid w:val="008C096E"/>
    <w:rsid w:val="008C0F30"/>
    <w:rsid w:val="008C1673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1C2D"/>
    <w:rsid w:val="0096505C"/>
    <w:rsid w:val="00965FF0"/>
    <w:rsid w:val="00970557"/>
    <w:rsid w:val="00971688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7057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2174F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19EE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1F67"/>
    <w:rsid w:val="00DE2EC9"/>
    <w:rsid w:val="00E00354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76981"/>
    <w:rsid w:val="00E77279"/>
    <w:rsid w:val="00E82F00"/>
    <w:rsid w:val="00E83086"/>
    <w:rsid w:val="00E83122"/>
    <w:rsid w:val="00E83AA3"/>
    <w:rsid w:val="00E841CE"/>
    <w:rsid w:val="00E90036"/>
    <w:rsid w:val="00E90084"/>
    <w:rsid w:val="00E91048"/>
    <w:rsid w:val="00E9712C"/>
    <w:rsid w:val="00EA5CD6"/>
    <w:rsid w:val="00EB429D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5F28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694F"/>
    <w:rsid w:val="00F91BC6"/>
    <w:rsid w:val="00F9217E"/>
    <w:rsid w:val="00FA074A"/>
    <w:rsid w:val="00FA5C9E"/>
    <w:rsid w:val="00FB7380"/>
    <w:rsid w:val="00FC13D7"/>
    <w:rsid w:val="00FC15E0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3812</Words>
  <Characters>21733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2024-03-05T08:57:00Z</dcterms:created>
  <dcterms:modified xsi:type="dcterms:W3CDTF">2024-03-05T13:57:00Z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