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3D" w:rsidRDefault="002E473D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2E473D" w:rsidRPr="005B72D1" w:rsidRDefault="002E473D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2E473D" w:rsidRPr="002B3A95" w:rsidRDefault="002E473D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E473D" w:rsidRPr="002B3A95" w:rsidRDefault="002E473D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E473D" w:rsidRPr="002B3A95" w:rsidRDefault="002E473D" w:rsidP="005C67AE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E473D" w:rsidRPr="002B3A95" w:rsidRDefault="002E473D" w:rsidP="005C67AE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3369B8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2E473D" w:rsidRPr="002B3A95" w:rsidRDefault="002E473D" w:rsidP="005C67AE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2E473D" w:rsidRPr="002B3A95" w:rsidRDefault="002E473D" w:rsidP="005C67A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2E473D" w:rsidRPr="002B3A95" w:rsidRDefault="002E473D" w:rsidP="005C67A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2E473D" w:rsidRPr="002B3A95" w:rsidRDefault="002E473D" w:rsidP="005C67A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2E473D" w:rsidRPr="002B3A95" w:rsidRDefault="002E473D" w:rsidP="005C67A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2E473D" w:rsidRPr="002B3A95" w:rsidRDefault="002E473D" w:rsidP="005C67A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2E473D" w:rsidRPr="002B3A95" w:rsidTr="00767D3A">
        <w:trPr>
          <w:jc w:val="center"/>
        </w:trPr>
        <w:tc>
          <w:tcPr>
            <w:tcW w:w="8644" w:type="dxa"/>
            <w:shd w:val="clear" w:color="auto" w:fill="E0E0E0"/>
          </w:tcPr>
          <w:p w:rsidR="002E473D" w:rsidRPr="002B3A95" w:rsidRDefault="002E473D" w:rsidP="00767D3A">
            <w:pPr>
              <w:pStyle w:val="Heading2"/>
            </w:pPr>
            <w:bookmarkStart w:id="0" w:name="_Toc120528299"/>
            <w:r w:rsidRPr="002B3A95">
              <w:t>TECNICO DELLA CARPENTERIA EDILE IN LEGNO</w:t>
            </w:r>
            <w:bookmarkEnd w:id="0"/>
          </w:p>
        </w:tc>
      </w:tr>
    </w:tbl>
    <w:p w:rsidR="002E473D" w:rsidRPr="002B3A95" w:rsidRDefault="002E473D" w:rsidP="005C67AE">
      <w:pPr>
        <w:ind w:left="2" w:hanging="4"/>
        <w:rPr>
          <w:b/>
          <w:sz w:val="40"/>
          <w:szCs w:val="40"/>
        </w:rPr>
      </w:pPr>
    </w:p>
    <w:p w:rsidR="002E473D" w:rsidRPr="002B3A95" w:rsidRDefault="002E473D" w:rsidP="005C67AE">
      <w:pPr>
        <w:ind w:left="2" w:hanging="4"/>
        <w:rPr>
          <w:b/>
          <w:sz w:val="40"/>
          <w:szCs w:val="40"/>
        </w:rPr>
      </w:pPr>
    </w:p>
    <w:p w:rsidR="002E473D" w:rsidRPr="002B3A95" w:rsidRDefault="002E473D" w:rsidP="005C67AE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2E473D" w:rsidRPr="002B3A95" w:rsidRDefault="002E473D" w:rsidP="005C67AE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2E473D" w:rsidRPr="002B3A95" w:rsidRDefault="002E473D" w:rsidP="005C67AE">
      <w:pPr>
        <w:jc w:val="center"/>
        <w:rPr>
          <w:sz w:val="2"/>
          <w:szCs w:val="2"/>
        </w:rPr>
      </w:pPr>
      <w:r w:rsidRPr="002B3A95">
        <w:rPr>
          <w:sz w:val="4"/>
          <w:szCs w:val="4"/>
        </w:rPr>
        <w:br w:type="page"/>
      </w:r>
    </w:p>
    <w:p w:rsidR="002E473D" w:rsidRPr="002B3A95" w:rsidRDefault="002E473D" w:rsidP="005C67AE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2E473D" w:rsidRPr="002B3A95" w:rsidRDefault="002E473D" w:rsidP="005C67AE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2E473D" w:rsidRPr="002B3A95" w:rsidRDefault="002E473D" w:rsidP="005C67AE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2E473D" w:rsidRPr="002B3A95" w:rsidTr="00767D3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3D" w:rsidRPr="002B3A95" w:rsidRDefault="002E473D" w:rsidP="00767D3A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2E473D" w:rsidRPr="002B3A95" w:rsidRDefault="002E473D" w:rsidP="00767D3A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2E473D" w:rsidRPr="002B3A95" w:rsidRDefault="002E473D" w:rsidP="00767D3A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2E473D" w:rsidRPr="002B3A95" w:rsidRDefault="002E473D" w:rsidP="00767D3A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2E473D" w:rsidRPr="002B3A95" w:rsidRDefault="002E473D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2E473D" w:rsidRPr="002B3A95" w:rsidRDefault="002E473D" w:rsidP="005C67AE">
      <w:pPr>
        <w:pStyle w:val="normal0"/>
        <w:spacing w:after="200"/>
        <w:rPr>
          <w:rFonts w:ascii="Calibri" w:hAnsi="Calibri" w:cs="Calibr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95"/>
        <w:gridCol w:w="4985"/>
      </w:tblGrid>
      <w:tr w:rsidR="002E473D" w:rsidRPr="002B3A95" w:rsidTr="00767D3A">
        <w:trPr>
          <w:trHeight w:val="580"/>
        </w:trPr>
        <w:tc>
          <w:tcPr>
            <w:tcW w:w="4795" w:type="dxa"/>
          </w:tcPr>
          <w:p w:rsidR="002E473D" w:rsidRPr="002B3A95" w:rsidRDefault="002E473D" w:rsidP="00767D3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85" w:type="dxa"/>
          </w:tcPr>
          <w:p w:rsidR="002E473D" w:rsidRPr="002B3A95" w:rsidRDefault="002E473D" w:rsidP="00767D3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CONOSCENZE </w:t>
            </w:r>
          </w:p>
        </w:tc>
      </w:tr>
      <w:tr w:rsidR="002E473D" w:rsidRPr="002B3A95" w:rsidTr="00767D3A">
        <w:trPr>
          <w:trHeight w:val="1080"/>
        </w:trPr>
        <w:tc>
          <w:tcPr>
            <w:tcW w:w="4795" w:type="dxa"/>
          </w:tcPr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matematici specifici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985" w:type="dxa"/>
          </w:tcPr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Coibentazione: tipologie, materiali e tecniche di posa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Lattoneria: tipologie di materiali e di posa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a secco per la realizzazione di rivestimenti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assemblaggio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finitura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impermeabilizzazione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montaggio di elementi in legno (coperture, pareti a pannello, pareti a telaio)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protezione del legno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tenuta all’aria e al vento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processi di lavorazione del legno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materiali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degli edifici in legno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componenti/manufatti in legno nel settore edile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esponenziale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Goniometria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allo studio qualitativo delle funzioni: classificazione funzioni e loro caratteristiche, dominio, intersezioni con gli assi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2E473D" w:rsidRPr="002B3A95" w:rsidRDefault="002E473D" w:rsidP="005C67AE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2E473D" w:rsidRPr="002B3A95" w:rsidRDefault="002E473D" w:rsidP="005C67AE">
      <w:pPr>
        <w:pStyle w:val="normal0"/>
        <w:spacing w:line="240" w:lineRule="auto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</w:rPr>
        <w:br w:type="page"/>
      </w:r>
    </w:p>
    <w:p w:rsidR="002E473D" w:rsidRPr="002B3A95" w:rsidRDefault="002E473D" w:rsidP="005C67AE">
      <w:pPr>
        <w:pStyle w:val="normal0"/>
        <w:shd w:val="clear" w:color="auto" w:fill="CCCCCC"/>
        <w:spacing w:line="240" w:lineRule="auto"/>
        <w:ind w:right="-147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2E473D" w:rsidRPr="002B3A95" w:rsidRDefault="002E473D" w:rsidP="005C67AE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2E473D" w:rsidRPr="002B3A95" w:rsidRDefault="002E473D" w:rsidP="005C67AE">
      <w:pPr>
        <w:pStyle w:val="normal0"/>
        <w:spacing w:after="120" w:line="240" w:lineRule="auto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2E473D" w:rsidRPr="002B3A95" w:rsidTr="00767D3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3D" w:rsidRPr="002B3A95" w:rsidRDefault="002E473D" w:rsidP="00767D3A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2E473D" w:rsidRPr="002B3A95" w:rsidRDefault="002E473D" w:rsidP="00767D3A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2E473D" w:rsidRPr="002B3A95" w:rsidRDefault="002E473D" w:rsidP="00767D3A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2E473D" w:rsidRPr="002B3A95" w:rsidRDefault="002E473D" w:rsidP="00767D3A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Collaborare alla messa in opera e dismissione del cantiere, nel rispetto delle disposizioni progettuali e delle normative di settore </w:t>
            </w:r>
          </w:p>
          <w:p w:rsidR="002E473D" w:rsidRPr="002B3A95" w:rsidRDefault="002E473D" w:rsidP="00767D3A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Provvedere al monitoraggio e controllo dei lavori in corso d’opera, effettuando rilevazioni tecniche e producendo la documentazione di avanzamento per la valutazione dei lavori, anche mediante l’utilizzo di tecnologie digitali di supporto e seguendo gli standard di qualità definiti</w:t>
            </w:r>
          </w:p>
          <w:p w:rsidR="002E473D" w:rsidRPr="002B3A95" w:rsidRDefault="002E473D" w:rsidP="00767D3A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 montaggio in cantiere di strutture e manufatti edili in legno, assicurando la rispondenza agli standard qualitativi previsti dalle specifiche di progettazione e realizzazione, individuando e proponendo eventuali interventi migliorativi</w:t>
            </w:r>
          </w:p>
          <w:p w:rsidR="002E473D" w:rsidRPr="002B3A95" w:rsidRDefault="002E473D" w:rsidP="00767D3A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2E473D" w:rsidRPr="002B3A95" w:rsidRDefault="002E473D" w:rsidP="00767D3A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2E473D" w:rsidRPr="002B3A95" w:rsidRDefault="002E473D" w:rsidP="005C67AE">
      <w:pPr>
        <w:pStyle w:val="normal0"/>
        <w:spacing w:after="200"/>
        <w:jc w:val="center"/>
        <w:rPr>
          <w:rFonts w:ascii="Calibri" w:hAnsi="Calibri" w:cs="Calibri"/>
          <w:sz w:val="10"/>
          <w:szCs w:val="1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95"/>
        <w:gridCol w:w="4985"/>
      </w:tblGrid>
      <w:tr w:rsidR="002E473D" w:rsidRPr="002B3A95" w:rsidTr="00767D3A">
        <w:trPr>
          <w:trHeight w:val="580"/>
        </w:trPr>
        <w:tc>
          <w:tcPr>
            <w:tcW w:w="4795" w:type="dxa"/>
          </w:tcPr>
          <w:p w:rsidR="002E473D" w:rsidRPr="002B3A95" w:rsidRDefault="002E473D" w:rsidP="00767D3A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>ABILITÀ</w:t>
            </w:r>
          </w:p>
        </w:tc>
        <w:tc>
          <w:tcPr>
            <w:tcW w:w="4985" w:type="dxa"/>
          </w:tcPr>
          <w:p w:rsidR="002E473D" w:rsidRPr="002B3A95" w:rsidRDefault="002E473D" w:rsidP="00767D3A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>CONOSCENZE</w:t>
            </w:r>
          </w:p>
        </w:tc>
      </w:tr>
      <w:tr w:rsidR="002E473D" w:rsidRPr="002B3A95" w:rsidTr="00767D3A">
        <w:trPr>
          <w:trHeight w:val="1080"/>
        </w:trPr>
        <w:tc>
          <w:tcPr>
            <w:tcW w:w="4795" w:type="dxa"/>
          </w:tcPr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e tecniche per verificare la corretta delimitazione delle diverse aree del cantiere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per la suddivisione delle aree di deposito dei materiali e delle attrezzature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tecniche di tracciatura, taglio, assemblaggio e montaggio degli elementi strutturali (coperture, pareti a pannello, pareti a telaio)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metodi per realizzare un piano di verifica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a secco per la realizzazione di rivestimenti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assemblaggio sulla base di un disegno assegnato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finitura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finitura delle componenti in legno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monitoraggio di strutture e manufatti edili in legno sulla base delle istruzioni e delle specifiche progettuali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montaggio delle opere provvisionali e dei ponteggi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 la documentazione per l’avvio dei lavori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connessioni tra le opere in legno e la lattoneria sulla base di un disegno assegnato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Compilare la documentazione di cantiere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reportistica tecnica prevista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Confrontare i dati rilevati con le specifiche ricevute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Controllare la rispondenza delle attività realizzate con quanto programmato e pianificato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Coordinare le maestranze per effettuare l’allestimento dell’area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Definire il layout di cantiere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il rivestimento in legno di manufatti già esistenti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Esaminare la documentazione progettuale e di appalto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controlli qualitativi della struttura realizzata e del processo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elementi costruttivi negli elaborati tecnici di progetto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Monitorare il processo secondo le procedure e i cicli definiti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Predisporre e organizzare lo smobilizzo del cantiere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la documentazione necessaria alla gestione economica ed amministrativa del cantiere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Recuperare eventuali scostamenti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Redigere le liste settimanali e il SAL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Ricavare dalle schede di lavoro e dai vari elaborati grafici i dati necessari alla realizzazione e messa in opera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attrezzature tipiche del cantiere edile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 verifica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gli atti amministrativi dell’opera da realizzare (concessioni, permessi, DIA, POS, ecc.)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985" w:type="dxa"/>
          </w:tcPr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e tecniche di montaggio dei ponteggi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Coibentazione: tipologie, materiali e tecniche di posa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contabilità di cantiere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gestione della logistica di cantiere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aziendale e del lavoro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del cantiere edile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project management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qualità e controllo della produzione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rilievo architettonico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topografia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Fondamenti e strumenti di rilievo topografico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Funzionamento e operatività degli apparecchi di sollevamento e movimentazione carichi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Lattoneria: tipologie di materiali e di posa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tecniche di tracciamento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Modello organizzativo e organigramma del cantiere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e modalità di compilazione di documentazione tecnica e reportistica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relativa alla realizzazione delle opere edili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sulla gestione dei rifiuti edili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definizione del layout di cantiere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gli allacciamenti dei servizi di cantiere e loro dismissione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e verifica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a secco per la realizzazione di rivestimenti 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costruttive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assemblaggio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demolizione e smontaggio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finitura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impermeabilizzazione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montaggio di elementi in legno (coperture e pareti a pannello, pareti a telaio)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protezione del legno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rappresentazione grafica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realizzazione di puntellamenti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taglio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tenuta all’aria e al vento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tracciatura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processi di lavorazione del legno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monitoraggio e controllo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materiali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degli edifici in legno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componenti/manufatti in legno nel settore edile</w:t>
            </w:r>
          </w:p>
          <w:p w:rsidR="002E473D" w:rsidRPr="002B3A95" w:rsidRDefault="002E473D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  <w:p w:rsidR="002E473D" w:rsidRPr="002B3A95" w:rsidRDefault="002E473D" w:rsidP="005C67AE">
            <w:pPr>
              <w:pStyle w:val="normal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E473D" w:rsidRPr="002B3A95" w:rsidRDefault="002E473D" w:rsidP="005C67AE">
      <w:pPr>
        <w:jc w:val="center"/>
        <w:rPr>
          <w:sz w:val="2"/>
          <w:szCs w:val="2"/>
        </w:rPr>
      </w:pPr>
    </w:p>
    <w:p w:rsidR="002E473D" w:rsidRPr="002B3A95" w:rsidRDefault="002E473D" w:rsidP="0096505C">
      <w:pPr>
        <w:spacing w:after="0" w:line="240" w:lineRule="auto"/>
        <w:rPr>
          <w:rFonts w:ascii="Liberation Serif" w:hAnsi="Liberation Serif" w:cs="Liberation Serif"/>
        </w:rPr>
      </w:pPr>
    </w:p>
    <w:sectPr w:rsidR="002E473D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3D" w:rsidRDefault="002E473D">
      <w:r>
        <w:separator/>
      </w:r>
    </w:p>
  </w:endnote>
  <w:endnote w:type="continuationSeparator" w:id="0">
    <w:p w:rsidR="002E473D" w:rsidRDefault="002E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3D" w:rsidRDefault="002E473D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2E473D" w:rsidRDefault="002E473D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3D" w:rsidRPr="00393336" w:rsidRDefault="002E473D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3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2E473D" w:rsidRDefault="002E473D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3D" w:rsidRDefault="002E473D">
      <w:r>
        <w:separator/>
      </w:r>
    </w:p>
  </w:footnote>
  <w:footnote w:type="continuationSeparator" w:id="0">
    <w:p w:rsidR="002E473D" w:rsidRDefault="002E4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578D1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33A9"/>
    <w:rsid w:val="00114698"/>
    <w:rsid w:val="001151C7"/>
    <w:rsid w:val="00127B70"/>
    <w:rsid w:val="00127E5E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473D"/>
    <w:rsid w:val="002E6975"/>
    <w:rsid w:val="002F02C1"/>
    <w:rsid w:val="002F320F"/>
    <w:rsid w:val="00300773"/>
    <w:rsid w:val="0030100B"/>
    <w:rsid w:val="003032A2"/>
    <w:rsid w:val="00305592"/>
    <w:rsid w:val="00307E07"/>
    <w:rsid w:val="00310C86"/>
    <w:rsid w:val="0033021E"/>
    <w:rsid w:val="003309ED"/>
    <w:rsid w:val="0033383C"/>
    <w:rsid w:val="003369B8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10A5"/>
    <w:rsid w:val="00393336"/>
    <w:rsid w:val="00394868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10D2B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4F79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9345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62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5CA2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B28E5"/>
    <w:rsid w:val="009C041A"/>
    <w:rsid w:val="009C5737"/>
    <w:rsid w:val="009D28C5"/>
    <w:rsid w:val="009D5995"/>
    <w:rsid w:val="009D7057"/>
    <w:rsid w:val="009F77A0"/>
    <w:rsid w:val="00A12CF7"/>
    <w:rsid w:val="00A25C5F"/>
    <w:rsid w:val="00A30075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44F0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4535E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1CCF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1714</Words>
  <Characters>9771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2024-03-05T10:52:00Z</dcterms:created>
  <dcterms:modified xsi:type="dcterms:W3CDTF">2024-03-05T14:18:00Z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